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86150" w14:textId="0B0F3E6A" w:rsidR="00F8763D" w:rsidRDefault="00F8763D">
      <w:r>
        <w:rPr>
          <w:noProof/>
        </w:rPr>
        <w:drawing>
          <wp:anchor distT="0" distB="0" distL="114300" distR="114300" simplePos="0" relativeHeight="251659264" behindDoc="1" locked="0" layoutInCell="1" allowOverlap="1" wp14:anchorId="026E1259" wp14:editId="71541A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90715" cy="9535795"/>
            <wp:effectExtent l="0" t="0" r="635" b="8255"/>
            <wp:wrapTight wrapText="bothSides">
              <wp:wrapPolygon edited="0">
                <wp:start x="0" y="0"/>
                <wp:lineTo x="0" y="21576"/>
                <wp:lineTo x="21543" y="21576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0" t="18304" r="36185" b="13052"/>
                    <a:stretch/>
                  </pic:blipFill>
                  <pic:spPr bwMode="auto">
                    <a:xfrm>
                      <a:off x="0" y="0"/>
                      <a:ext cx="6990715" cy="953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A0F65" w14:textId="599A3571" w:rsidR="00F8763D" w:rsidRDefault="00F8763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010506" wp14:editId="5FAF27DA">
            <wp:simplePos x="0" y="0"/>
            <wp:positionH relativeFrom="margin">
              <wp:align>center</wp:align>
            </wp:positionH>
            <wp:positionV relativeFrom="paragraph">
              <wp:posOffset>430</wp:posOffset>
            </wp:positionV>
            <wp:extent cx="7019925" cy="9279890"/>
            <wp:effectExtent l="0" t="0" r="9525" b="0"/>
            <wp:wrapTight wrapText="bothSides">
              <wp:wrapPolygon edited="0">
                <wp:start x="0" y="0"/>
                <wp:lineTo x="0" y="21550"/>
                <wp:lineTo x="21571" y="21550"/>
                <wp:lineTo x="215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5" t="17851" r="36442" b="16244"/>
                    <a:stretch/>
                  </pic:blipFill>
                  <pic:spPr bwMode="auto">
                    <a:xfrm>
                      <a:off x="0" y="0"/>
                      <a:ext cx="7019925" cy="927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3D"/>
    <w:rsid w:val="00F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F932"/>
  <w15:chartTrackingRefBased/>
  <w15:docId w15:val="{C2718E9A-6012-4909-8740-863CD811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Pryke</dc:creator>
  <cp:keywords/>
  <dc:description/>
  <cp:lastModifiedBy>Jade Pryke</cp:lastModifiedBy>
  <cp:revision>1</cp:revision>
  <dcterms:created xsi:type="dcterms:W3CDTF">2021-02-09T12:58:00Z</dcterms:created>
  <dcterms:modified xsi:type="dcterms:W3CDTF">2021-02-09T13:00:00Z</dcterms:modified>
</cp:coreProperties>
</file>